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90" w:rsidRPr="00972C90" w:rsidRDefault="00972C90" w:rsidP="00972C90">
      <w:pPr>
        <w:spacing w:before="120" w:after="240" w:line="240" w:lineRule="auto"/>
        <w:ind w:left="425" w:right="-284"/>
        <w:jc w:val="center"/>
        <w:rPr>
          <w:rFonts w:cs="Calibri"/>
          <w:b/>
        </w:rPr>
      </w:pPr>
      <w:r w:rsidRPr="00972C90">
        <w:rPr>
          <w:rFonts w:cs="Calibri"/>
          <w:b/>
        </w:rPr>
        <w:t xml:space="preserve">Всероссийский конкурс журналистов PROESTATE </w:t>
      </w:r>
      <w:proofErr w:type="spellStart"/>
      <w:r w:rsidRPr="00972C90">
        <w:rPr>
          <w:rFonts w:cs="Calibri"/>
          <w:b/>
        </w:rPr>
        <w:t>Media</w:t>
      </w:r>
      <w:proofErr w:type="spellEnd"/>
      <w:r w:rsidRPr="00972C90">
        <w:rPr>
          <w:rFonts w:cs="Calibri"/>
          <w:b/>
        </w:rPr>
        <w:t xml:space="preserve"> </w:t>
      </w:r>
      <w:proofErr w:type="spellStart"/>
      <w:r w:rsidRPr="00972C90">
        <w:rPr>
          <w:rFonts w:cs="Calibri"/>
          <w:b/>
        </w:rPr>
        <w:t>Awards</w:t>
      </w:r>
      <w:proofErr w:type="spellEnd"/>
      <w:r w:rsidRPr="00972C90">
        <w:rPr>
          <w:rFonts w:cs="Calibri"/>
          <w:b/>
        </w:rPr>
        <w:t xml:space="preserve"> 2017</w:t>
      </w:r>
    </w:p>
    <w:p w:rsidR="00972C90" w:rsidRPr="00431826" w:rsidRDefault="00972C90" w:rsidP="00972C90">
      <w:pPr>
        <w:spacing w:after="0" w:line="240" w:lineRule="auto"/>
        <w:jc w:val="center"/>
        <w:rPr>
          <w:rFonts w:eastAsia="Times New Roman"/>
          <w:b/>
        </w:rPr>
      </w:pPr>
      <w:r w:rsidRPr="00431826">
        <w:rPr>
          <w:rFonts w:eastAsia="Times New Roman"/>
          <w:b/>
        </w:rPr>
        <w:t>ЗАЯВКА УЧАСТНИКА</w:t>
      </w:r>
    </w:p>
    <w:tbl>
      <w:tblPr>
        <w:tblpPr w:leftFromText="181" w:rightFromText="181" w:vertAnchor="text" w:horzAnchor="margin" w:tblpX="-284" w:tblpY="428"/>
        <w:tblOverlap w:val="never"/>
        <w:tblW w:w="10490" w:type="dxa"/>
        <w:tblLayout w:type="fixed"/>
        <w:tblLook w:val="01E0" w:firstRow="1" w:lastRow="1" w:firstColumn="1" w:lastColumn="1" w:noHBand="0" w:noVBand="0"/>
      </w:tblPr>
      <w:tblGrid>
        <w:gridCol w:w="2827"/>
        <w:gridCol w:w="718"/>
        <w:gridCol w:w="424"/>
        <w:gridCol w:w="284"/>
        <w:gridCol w:w="992"/>
        <w:gridCol w:w="992"/>
        <w:gridCol w:w="425"/>
        <w:gridCol w:w="426"/>
        <w:gridCol w:w="3368"/>
        <w:gridCol w:w="34"/>
      </w:tblGrid>
      <w:tr w:rsidR="00972C90" w:rsidRPr="007A0EB6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7A0EB6">
              <w:rPr>
                <w:rFonts w:ascii="Calibri" w:hAnsi="Calibri" w:cs="Calibri"/>
                <w:b/>
                <w:sz w:val="21"/>
                <w:szCs w:val="21"/>
              </w:rPr>
              <w:t xml:space="preserve">Ф.И.О. участника: 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7A0EB6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Контакты: </w:t>
            </w:r>
            <w:r w:rsidRPr="007A0EB6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692" w:type="dxa"/>
            <w:gridSpan w:val="4"/>
            <w:tcBorders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28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851" w:type="dxa"/>
            <w:gridSpan w:val="2"/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7A0EB6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7A0EB6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431826">
              <w:rPr>
                <w:rFonts w:ascii="Calibri" w:hAnsi="Calibri" w:cs="Calibri"/>
                <w:b/>
                <w:sz w:val="21"/>
                <w:szCs w:val="21"/>
              </w:rPr>
              <w:t>Дол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жность </w:t>
            </w:r>
          </w:p>
          <w:p w:rsidR="00972C90" w:rsidRPr="0043182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  <w:r w:rsidRPr="00431826">
              <w:rPr>
                <w:rFonts w:ascii="Calibri" w:hAnsi="Calibri" w:cs="Calibri"/>
                <w:sz w:val="21"/>
                <w:szCs w:val="21"/>
              </w:rPr>
              <w:t>(штатная или внештатная)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7A0EB6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431826">
              <w:rPr>
                <w:rFonts w:ascii="Calibri" w:hAnsi="Calibri" w:cs="Calibri"/>
                <w:b/>
                <w:sz w:val="21"/>
                <w:szCs w:val="21"/>
              </w:rPr>
              <w:t>Название СМИ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7A0EB6" w:rsidTr="006A3AB9">
        <w:trPr>
          <w:gridAfter w:val="1"/>
          <w:wAfter w:w="34" w:type="dxa"/>
          <w:trHeight w:val="330"/>
        </w:trPr>
        <w:tc>
          <w:tcPr>
            <w:tcW w:w="3545" w:type="dxa"/>
            <w:gridSpan w:val="2"/>
          </w:tcPr>
          <w:p w:rsidR="00972C90" w:rsidRPr="00486130" w:rsidRDefault="00972C90" w:rsidP="00972C90">
            <w:pPr>
              <w:pStyle w:val="a5"/>
              <w:ind w:left="0"/>
              <w:rPr>
                <w:rFonts w:ascii="Calibri" w:hAnsi="Calibri" w:cs="Calibri"/>
                <w:b/>
                <w:sz w:val="21"/>
                <w:szCs w:val="21"/>
              </w:rPr>
            </w:pPr>
            <w:r w:rsidRPr="00431826">
              <w:rPr>
                <w:rFonts w:ascii="Calibri" w:hAnsi="Calibri" w:cs="Calibri"/>
                <w:b/>
                <w:sz w:val="21"/>
                <w:szCs w:val="21"/>
              </w:rPr>
              <w:t>Формат издания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69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7A0EB6" w:rsidTr="006A3AB9">
        <w:trPr>
          <w:gridAfter w:val="1"/>
          <w:wAfter w:w="34" w:type="dxa"/>
          <w:trHeight w:val="461"/>
        </w:trPr>
        <w:tc>
          <w:tcPr>
            <w:tcW w:w="10456" w:type="dxa"/>
            <w:gridSpan w:val="9"/>
            <w:tcBorders>
              <w:bottom w:val="single" w:sz="4" w:space="0" w:color="auto"/>
            </w:tcBorders>
          </w:tcPr>
          <w:p w:rsidR="00972C90" w:rsidRPr="00486130" w:rsidRDefault="00972C90" w:rsidP="00972C90">
            <w:pPr>
              <w:pStyle w:val="a5"/>
              <w:ind w:left="0"/>
              <w:rPr>
                <w:rFonts w:ascii="Calibri" w:hAnsi="Calibri" w:cs="Calibri"/>
                <w:sz w:val="19"/>
                <w:szCs w:val="19"/>
              </w:rPr>
            </w:pPr>
            <w:r w:rsidRPr="00486130">
              <w:rPr>
                <w:rFonts w:ascii="Calibri" w:hAnsi="Calibri" w:cs="Calibri"/>
                <w:sz w:val="19"/>
                <w:szCs w:val="19"/>
              </w:rPr>
              <w:t>(электронные, печатные СМИ, информационные агентства, Интернет издания, другое)</w:t>
            </w:r>
          </w:p>
        </w:tc>
      </w:tr>
      <w:tr w:rsidR="00972C90" w:rsidRPr="007A0EB6" w:rsidTr="006460E7">
        <w:trPr>
          <w:gridAfter w:val="1"/>
          <w:wAfter w:w="34" w:type="dxa"/>
          <w:trHeight w:val="330"/>
        </w:trPr>
        <w:tc>
          <w:tcPr>
            <w:tcW w:w="5245" w:type="dxa"/>
            <w:gridSpan w:val="5"/>
            <w:tcBorders>
              <w:top w:val="single" w:sz="4" w:space="0" w:color="auto"/>
            </w:tcBorders>
          </w:tcPr>
          <w:p w:rsidR="00972C90" w:rsidRPr="00431826" w:rsidRDefault="00972C90" w:rsidP="00972C90">
            <w:pPr>
              <w:pStyle w:val="a5"/>
              <w:ind w:left="0"/>
              <w:rPr>
                <w:rFonts w:ascii="Calibri" w:hAnsi="Calibri"/>
                <w:sz w:val="22"/>
                <w:szCs w:val="22"/>
              </w:rPr>
            </w:pPr>
            <w:r w:rsidRPr="00431826">
              <w:rPr>
                <w:rFonts w:ascii="Calibri" w:hAnsi="Calibri" w:cs="Calibri"/>
                <w:b/>
                <w:sz w:val="21"/>
                <w:szCs w:val="21"/>
              </w:rPr>
              <w:t xml:space="preserve">Адрес СМИ </w:t>
            </w:r>
            <w:r w:rsidRPr="00431826">
              <w:rPr>
                <w:rFonts w:ascii="Calibri" w:hAnsi="Calibri" w:cs="Calibri"/>
                <w:sz w:val="21"/>
                <w:szCs w:val="21"/>
              </w:rPr>
              <w:t>(индекс, страна, город, улица, дом, офис)</w:t>
            </w:r>
            <w:r w:rsidRPr="00431826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2C90" w:rsidRPr="007A0EB6" w:rsidRDefault="00972C90" w:rsidP="00972C90">
            <w:pPr>
              <w:pStyle w:val="a5"/>
              <w:ind w:left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72C90" w:rsidRPr="00B031E4" w:rsidTr="006A3AB9">
        <w:trPr>
          <w:gridAfter w:val="1"/>
          <w:wAfter w:w="34" w:type="dxa"/>
          <w:trHeight w:val="182"/>
        </w:trPr>
        <w:tc>
          <w:tcPr>
            <w:tcW w:w="2827" w:type="dxa"/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  <w:sz w:val="8"/>
                <w:szCs w:val="8"/>
              </w:rPr>
            </w:pPr>
          </w:p>
        </w:tc>
        <w:tc>
          <w:tcPr>
            <w:tcW w:w="7629" w:type="dxa"/>
            <w:gridSpan w:val="8"/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sz w:val="8"/>
                <w:szCs w:val="8"/>
              </w:rPr>
            </w:pPr>
          </w:p>
        </w:tc>
      </w:tr>
      <w:tr w:rsidR="00972C90" w:rsidRPr="00B031E4" w:rsidTr="006A3AB9">
        <w:trPr>
          <w:gridAfter w:val="1"/>
          <w:wAfter w:w="34" w:type="dxa"/>
          <w:trHeight w:val="278"/>
        </w:trPr>
        <w:tc>
          <w:tcPr>
            <w:tcW w:w="2827" w:type="dxa"/>
            <w:vMerge w:val="restart"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B031E4">
              <w:rPr>
                <w:rFonts w:cs="Calibri"/>
                <w:b/>
              </w:rPr>
              <w:t>Номинация:</w:t>
            </w:r>
          </w:p>
        </w:tc>
        <w:tc>
          <w:tcPr>
            <w:tcW w:w="7629" w:type="dxa"/>
            <w:gridSpan w:val="8"/>
            <w:tcBorders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rPr>
                <w:rFonts w:eastAsia="Times New Roman" w:cs="Calibri"/>
                <w:b/>
                <w:sz w:val="21"/>
                <w:szCs w:val="21"/>
                <w:lang w:eastAsia="ru-RU"/>
              </w:rPr>
            </w:pPr>
            <w:r w:rsidRPr="00842CDC">
              <w:rPr>
                <w:rFonts w:eastAsia="Times New Roman" w:cs="Calibri"/>
                <w:b/>
                <w:sz w:val="21"/>
                <w:szCs w:val="21"/>
                <w:lang w:eastAsia="ru-RU"/>
              </w:rPr>
              <w:t>Печатные и Интернет-СМИ, информационные агентства:</w:t>
            </w:r>
          </w:p>
          <w:p w:rsidR="00972C90" w:rsidRPr="00842CD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cs="Calibri"/>
                <w:sz w:val="21"/>
                <w:szCs w:val="21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тенденций рынка жилой недвижимости.</w:t>
            </w:r>
          </w:p>
        </w:tc>
      </w:tr>
      <w:tr w:rsidR="00972C90" w:rsidRPr="00B031E4" w:rsidTr="006A3AB9">
        <w:trPr>
          <w:gridAfter w:val="1"/>
          <w:wAfter w:w="34" w:type="dxa"/>
          <w:trHeight w:val="278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 тенденций рынка коммерческой недвижимости.</w:t>
            </w:r>
          </w:p>
        </w:tc>
      </w:tr>
      <w:tr w:rsidR="00972C90" w:rsidRPr="00B031E4" w:rsidTr="006A3AB9">
        <w:trPr>
          <w:gridAfter w:val="1"/>
          <w:wAfter w:w="34" w:type="dxa"/>
          <w:trHeight w:val="277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Лучшая работа по освещению темы архитектуры и реконструкции.</w:t>
            </w:r>
          </w:p>
        </w:tc>
      </w:tr>
      <w:tr w:rsidR="00972C90" w:rsidRPr="00B031E4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Лучшая аналитическая работа рынка жилой недвижимости.</w:t>
            </w:r>
          </w:p>
        </w:tc>
      </w:tr>
      <w:tr w:rsidR="00972C90" w:rsidRPr="00B031E4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Лучшая аналитическая работа рынка коммерческой недвижимости.</w:t>
            </w:r>
          </w:p>
        </w:tc>
      </w:tr>
      <w:tr w:rsidR="00972C90" w:rsidRPr="00842CDC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9A36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Лучшая работа по освещению темы управления недвижимостью.</w:t>
            </w:r>
          </w:p>
        </w:tc>
      </w:tr>
      <w:tr w:rsidR="00972C90" w:rsidRPr="00842CDC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842CDC" w:rsidRDefault="00972C90" w:rsidP="00972C90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</w:pPr>
            <w:r w:rsidRPr="001C791C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NEW</w:t>
            </w:r>
            <w:r w:rsidRPr="001C791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!</w:t>
            </w:r>
            <w:r w:rsidRPr="001C79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</w:t>
            </w:r>
            <w:r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BIM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-технологий</w:t>
            </w:r>
          </w:p>
        </w:tc>
      </w:tr>
      <w:tr w:rsidR="00972C90" w:rsidRPr="00842CDC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NEW</w:t>
            </w:r>
            <w:r w:rsidRPr="001C791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! </w:t>
            </w:r>
            <w:r w:rsidRPr="001C791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Лучшая работа по освещению рынка элитной недвижимости</w:t>
            </w:r>
          </w:p>
        </w:tc>
      </w:tr>
      <w:tr w:rsidR="00972C90" w:rsidRPr="00842CDC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9A3634" w:rsidRDefault="00972C90" w:rsidP="00972C90">
            <w:pPr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AF6A48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>NEW</w:t>
            </w:r>
            <w:r w:rsidRPr="00AF6A48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!</w:t>
            </w:r>
            <w:r w:rsidRPr="00AF6A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12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r w:rsidRPr="00AF6A4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ЖКХ: комфорт и качество жизни</w:t>
            </w:r>
          </w:p>
        </w:tc>
      </w:tr>
      <w:tr w:rsidR="00972C90" w:rsidRPr="00842CDC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842CDC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Телевидение: </w:t>
            </w:r>
          </w:p>
          <w:p w:rsidR="00972C90" w:rsidRPr="00842CDC" w:rsidRDefault="00972C90" w:rsidP="006A3AB9">
            <w:pPr>
              <w:spacing w:after="0" w:line="240" w:lineRule="auto"/>
              <w:textAlignment w:val="baseline"/>
              <w:rPr>
                <w:rStyle w:val="bold"/>
                <w:rFonts w:cs="Calibri"/>
                <w:bCs/>
                <w:sz w:val="21"/>
                <w:szCs w:val="21"/>
              </w:rPr>
            </w:pPr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реконструкции и рынка недвижимости.</w:t>
            </w:r>
          </w:p>
        </w:tc>
      </w:tr>
      <w:tr w:rsidR="00972C90" w:rsidRPr="00B031E4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</w:pPr>
            <w:r w:rsidRPr="00842CDC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Радио:</w:t>
            </w:r>
          </w:p>
          <w:p w:rsidR="00972C90" w:rsidRPr="00842CDC" w:rsidRDefault="00972C90" w:rsidP="006A3AB9">
            <w:pPr>
              <w:spacing w:after="0" w:line="240" w:lineRule="auto"/>
              <w:textAlignment w:val="baseline"/>
              <w:rPr>
                <w:rStyle w:val="bold"/>
                <w:rFonts w:cs="Calibr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Лучшая работа по освещению темы </w:t>
            </w:r>
            <w:proofErr w:type="spellStart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реконструкции и рынка недвижимости.</w:t>
            </w:r>
          </w:p>
        </w:tc>
      </w:tr>
      <w:tr w:rsidR="00972C90" w:rsidRPr="00B031E4" w:rsidTr="006A3AB9">
        <w:trPr>
          <w:gridAfter w:val="1"/>
          <w:wAfter w:w="34" w:type="dxa"/>
          <w:trHeight w:val="303"/>
        </w:trPr>
        <w:tc>
          <w:tcPr>
            <w:tcW w:w="2827" w:type="dxa"/>
            <w:vMerge/>
            <w:tcBorders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842CDC" w:rsidRDefault="00972C90" w:rsidP="00972C90">
            <w:pPr>
              <w:spacing w:after="0" w:line="240" w:lineRule="auto"/>
              <w:ind w:left="8"/>
              <w:textAlignment w:val="baseline"/>
              <w:rPr>
                <w:rStyle w:val="bold"/>
                <w:rFonts w:cs="Calibr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842CDC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>Лучший журналист</w:t>
            </w:r>
            <w:r w:rsidRPr="00842CDC">
              <w:rPr>
                <w:rFonts w:eastAsia="Times New Roman" w:cs="Calibri"/>
                <w:color w:val="000000"/>
                <w:sz w:val="21"/>
                <w:szCs w:val="21"/>
                <w:lang w:eastAsia="ru-RU"/>
              </w:rPr>
              <w:t>,</w:t>
            </w:r>
            <w:r w:rsidRPr="00842CDC">
              <w:rPr>
                <w:rFonts w:eastAsia="Times New Roman" w:cs="Calibri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освещающий темы строительства, </w:t>
            </w:r>
            <w:proofErr w:type="spellStart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девелопмента</w:t>
            </w:r>
            <w:proofErr w:type="spellEnd"/>
            <w:r w:rsidRPr="006A3AB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 реконструкции и рынка недвижимости.</w:t>
            </w:r>
          </w:p>
        </w:tc>
      </w:tr>
      <w:tr w:rsidR="00972C90" w:rsidRPr="00B031E4" w:rsidTr="006A3AB9">
        <w:trPr>
          <w:gridAfter w:val="1"/>
          <w:wAfter w:w="34" w:type="dxa"/>
        </w:trPr>
        <w:tc>
          <w:tcPr>
            <w:tcW w:w="2827" w:type="dxa"/>
            <w:tcBorders>
              <w:top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B031E4">
              <w:rPr>
                <w:rFonts w:cs="Calibri"/>
                <w:b/>
              </w:rPr>
              <w:t xml:space="preserve">Название </w:t>
            </w:r>
            <w:r>
              <w:rPr>
                <w:rFonts w:cs="Calibri"/>
                <w:b/>
              </w:rPr>
              <w:t>работы</w:t>
            </w:r>
            <w:r w:rsidRPr="00B031E4">
              <w:rPr>
                <w:rFonts w:cs="Calibri"/>
                <w:b/>
              </w:rPr>
              <w:t>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B031E4" w:rsidTr="006460E7">
        <w:trPr>
          <w:gridAfter w:val="1"/>
          <w:wAfter w:w="34" w:type="dxa"/>
          <w:trHeight w:val="614"/>
        </w:trPr>
        <w:tc>
          <w:tcPr>
            <w:tcW w:w="2827" w:type="dxa"/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431826">
              <w:rPr>
                <w:rFonts w:cs="Calibri"/>
                <w:b/>
              </w:rPr>
              <w:t xml:space="preserve">Краткое описание работы (аннотация): 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B031E4" w:rsidRDefault="00972C90" w:rsidP="006460E7">
            <w:pPr>
              <w:spacing w:after="0" w:line="240" w:lineRule="auto"/>
              <w:rPr>
                <w:rFonts w:cs="Calibri"/>
              </w:rPr>
            </w:pPr>
          </w:p>
        </w:tc>
      </w:tr>
      <w:tr w:rsidR="00972C90" w:rsidRPr="00B031E4" w:rsidTr="006460E7">
        <w:trPr>
          <w:gridAfter w:val="1"/>
          <w:wAfter w:w="34" w:type="dxa"/>
          <w:trHeight w:val="850"/>
        </w:trPr>
        <w:tc>
          <w:tcPr>
            <w:tcW w:w="2827" w:type="dxa"/>
          </w:tcPr>
          <w:p w:rsidR="00972C90" w:rsidRPr="00842CDC" w:rsidRDefault="00972C90" w:rsidP="00972C90">
            <w:pPr>
              <w:spacing w:after="0" w:line="240" w:lineRule="auto"/>
              <w:rPr>
                <w:rFonts w:eastAsia="Times New Roman"/>
              </w:rPr>
            </w:pPr>
            <w:r w:rsidRPr="00842CDC">
              <w:rPr>
                <w:rFonts w:cs="Calibri"/>
                <w:b/>
              </w:rPr>
              <w:t>Дата, место публикации/ размещения в эфире работы</w:t>
            </w:r>
            <w:r>
              <w:rPr>
                <w:rFonts w:cs="Calibri"/>
                <w:b/>
              </w:rPr>
              <w:t>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B031E4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2C90" w:rsidRPr="00B031E4" w:rsidTr="006A3AB9">
        <w:trPr>
          <w:gridAfter w:val="1"/>
          <w:wAfter w:w="34" w:type="dxa"/>
          <w:trHeight w:val="594"/>
        </w:trPr>
        <w:tc>
          <w:tcPr>
            <w:tcW w:w="2827" w:type="dxa"/>
          </w:tcPr>
          <w:p w:rsidR="00972C90" w:rsidRPr="00842CDC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Экземпляр работы: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D03B40" w:rsidRDefault="00972C90" w:rsidP="00972C90">
            <w:pPr>
              <w:pStyle w:val="a5"/>
              <w:ind w:left="0"/>
              <w:rPr>
                <w:rFonts w:ascii="Calibri" w:hAnsi="Calibri" w:cs="Calibri"/>
                <w:color w:val="FF0000"/>
                <w:sz w:val="21"/>
                <w:szCs w:val="21"/>
              </w:rPr>
            </w:pPr>
            <w:r w:rsidRPr="00D03B40">
              <w:rPr>
                <w:rFonts w:ascii="Calibri" w:hAnsi="Calibri" w:cs="Calibri"/>
                <w:color w:val="FF0000"/>
                <w:sz w:val="21"/>
                <w:szCs w:val="21"/>
              </w:rPr>
              <w:t xml:space="preserve">PDF-версия материала, заверенная печатью и подписью руководителя издания или ссылка на интернет-публикацию +текст статьи в формате </w:t>
            </w:r>
            <w:proofErr w:type="spellStart"/>
            <w:r w:rsidRPr="00D03B40">
              <w:rPr>
                <w:rFonts w:ascii="Calibri" w:hAnsi="Calibri" w:cs="Calibri"/>
                <w:color w:val="FF0000"/>
                <w:sz w:val="21"/>
                <w:szCs w:val="21"/>
              </w:rPr>
              <w:t>Word</w:t>
            </w:r>
            <w:proofErr w:type="spellEnd"/>
          </w:p>
        </w:tc>
      </w:tr>
      <w:tr w:rsidR="00972C90" w:rsidRPr="00B031E4" w:rsidTr="006A3AB9">
        <w:trPr>
          <w:gridAfter w:val="1"/>
          <w:wAfter w:w="34" w:type="dxa"/>
          <w:trHeight w:val="311"/>
        </w:trPr>
        <w:tc>
          <w:tcPr>
            <w:tcW w:w="2827" w:type="dxa"/>
          </w:tcPr>
          <w:p w:rsidR="00972C90" w:rsidRPr="00842CDC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Автор (ФИО полностью):</w:t>
            </w:r>
          </w:p>
        </w:tc>
        <w:tc>
          <w:tcPr>
            <w:tcW w:w="762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72C90" w:rsidRPr="00B031E4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3AB9" w:rsidRPr="00B031E4" w:rsidTr="006460E7">
        <w:trPr>
          <w:trHeight w:val="311"/>
        </w:trPr>
        <w:tc>
          <w:tcPr>
            <w:tcW w:w="3969" w:type="dxa"/>
            <w:gridSpan w:val="3"/>
          </w:tcPr>
          <w:p w:rsidR="006A3AB9" w:rsidRPr="006A3AB9" w:rsidRDefault="006A3AB9" w:rsidP="006460E7">
            <w:pPr>
              <w:spacing w:before="240" w:after="0" w:line="240" w:lineRule="auto"/>
              <w:rPr>
                <w:rFonts w:cs="Calibri"/>
                <w:b/>
              </w:rPr>
            </w:pPr>
            <w:r w:rsidRPr="006A3AB9">
              <w:rPr>
                <w:rFonts w:cs="Calibri"/>
                <w:b/>
                <w:color w:val="FF0000"/>
              </w:rPr>
              <w:t>Впервые! Номинаци</w:t>
            </w:r>
            <w:r w:rsidR="006460E7">
              <w:rPr>
                <w:rFonts w:cs="Calibri"/>
                <w:b/>
                <w:color w:val="FF0000"/>
              </w:rPr>
              <w:t>и</w:t>
            </w:r>
            <w:r w:rsidRPr="006A3AB9">
              <w:rPr>
                <w:rFonts w:cs="Calibri"/>
                <w:b/>
                <w:color w:val="FF0000"/>
              </w:rPr>
              <w:t xml:space="preserve"> от журналистов</w:t>
            </w:r>
            <w:r w:rsidR="006460E7">
              <w:rPr>
                <w:rFonts w:cs="Calibri"/>
                <w:b/>
                <w:color w:val="FF0000"/>
              </w:rPr>
              <w:t>!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</w:tcBorders>
          </w:tcPr>
          <w:p w:rsidR="006A3AB9" w:rsidRPr="00CD5142" w:rsidRDefault="006A3AB9" w:rsidP="00CD5142">
            <w:pPr>
              <w:spacing w:before="240" w:after="0" w:line="240" w:lineRule="auto"/>
              <w:rPr>
                <w:rFonts w:cs="Calibri"/>
              </w:rPr>
            </w:pPr>
          </w:p>
        </w:tc>
      </w:tr>
      <w:tr w:rsidR="006460E7" w:rsidRPr="00B031E4" w:rsidTr="006460E7">
        <w:trPr>
          <w:trHeight w:val="311"/>
        </w:trPr>
        <w:tc>
          <w:tcPr>
            <w:tcW w:w="10490" w:type="dxa"/>
            <w:gridSpan w:val="10"/>
          </w:tcPr>
          <w:p w:rsidR="006460E7" w:rsidRPr="00CD5142" w:rsidRDefault="006460E7" w:rsidP="001D06D8">
            <w:pPr>
              <w:spacing w:after="120" w:line="240" w:lineRule="auto"/>
              <w:rPr>
                <w:rFonts w:cs="Calibri"/>
              </w:rPr>
            </w:pPr>
            <w:r w:rsidRPr="00E37B7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Предлагаем журналистам назвать самый информативный и полезный для СМИ ресурс компаний, работающих на </w:t>
            </w:r>
            <w:proofErr w:type="spellStart"/>
            <w:r w:rsidRPr="00E37B7C">
              <w:rPr>
                <w:rFonts w:asciiTheme="minorHAnsi" w:hAnsiTheme="minorHAnsi"/>
                <w:color w:val="000000"/>
                <w:sz w:val="20"/>
                <w:szCs w:val="20"/>
              </w:rPr>
              <w:t>рынке</w:t>
            </w:r>
            <w:r w:rsidR="001D06D8">
              <w:rPr>
                <w:rFonts w:asciiTheme="minorHAnsi" w:hAnsiTheme="minorHAnsi"/>
                <w:color w:val="000000"/>
                <w:sz w:val="20"/>
                <w:szCs w:val="20"/>
              </w:rPr>
              <w:t>недвижимости</w:t>
            </w:r>
            <w:proofErr w:type="spellEnd"/>
            <w:r w:rsidRPr="00E37B7C">
              <w:rPr>
                <w:rFonts w:asciiTheme="minorHAnsi" w:hAnsiTheme="minorHAnsi"/>
                <w:color w:val="000000"/>
                <w:sz w:val="20"/>
                <w:szCs w:val="20"/>
              </w:rPr>
              <w:t>, а также самого активного ньюсмейкера:</w:t>
            </w:r>
          </w:p>
        </w:tc>
      </w:tr>
      <w:tr w:rsidR="006460E7" w:rsidRPr="00B031E4" w:rsidTr="006460E7">
        <w:trPr>
          <w:trHeight w:val="311"/>
        </w:trPr>
        <w:tc>
          <w:tcPr>
            <w:tcW w:w="4253" w:type="dxa"/>
            <w:gridSpan w:val="4"/>
          </w:tcPr>
          <w:p w:rsidR="006460E7" w:rsidRPr="006460E7" w:rsidRDefault="006460E7" w:rsidP="006460E7">
            <w:pPr>
              <w:spacing w:after="0" w:line="240" w:lineRule="auto"/>
              <w:ind w:right="57"/>
              <w:jc w:val="both"/>
              <w:rPr>
                <w:rFonts w:asciiTheme="minorHAnsi" w:hAnsiTheme="minorHAnsi" w:cs="Calibri"/>
                <w:b/>
                <w:color w:val="FF0000"/>
              </w:rPr>
            </w:pPr>
            <w:r w:rsidRPr="006460E7">
              <w:rPr>
                <w:rFonts w:asciiTheme="minorHAnsi" w:hAnsiTheme="minorHAnsi"/>
                <w:b/>
                <w:color w:val="000000"/>
              </w:rPr>
              <w:t xml:space="preserve">Самый информативный </w:t>
            </w:r>
            <w:proofErr w:type="spellStart"/>
            <w:r w:rsidRPr="006460E7">
              <w:rPr>
                <w:rFonts w:asciiTheme="minorHAnsi" w:hAnsiTheme="minorHAnsi"/>
                <w:b/>
                <w:color w:val="000000"/>
              </w:rPr>
              <w:t>интернет-ресурс</w:t>
            </w:r>
            <w:proofErr w:type="spellEnd"/>
            <w:r w:rsidR="001D06D8">
              <w:rPr>
                <w:rFonts w:asciiTheme="minorHAnsi" w:hAnsiTheme="minorHAnsi"/>
                <w:b/>
                <w:color w:val="000000"/>
              </w:rPr>
              <w:t xml:space="preserve"> (портал, сайт)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6460E7" w:rsidRPr="006460E7" w:rsidRDefault="006460E7" w:rsidP="006460E7">
            <w:pPr>
              <w:pStyle w:val="a5"/>
              <w:ind w:left="0"/>
              <w:rPr>
                <w:rFonts w:asciiTheme="minorHAnsi" w:hAnsiTheme="minorHAnsi" w:cs="Calibri"/>
              </w:rPr>
            </w:pPr>
          </w:p>
        </w:tc>
      </w:tr>
      <w:tr w:rsidR="006A3AB9" w:rsidRPr="00B031E4" w:rsidTr="006460E7">
        <w:trPr>
          <w:trHeight w:val="311"/>
        </w:trPr>
        <w:tc>
          <w:tcPr>
            <w:tcW w:w="4253" w:type="dxa"/>
            <w:gridSpan w:val="4"/>
          </w:tcPr>
          <w:p w:rsidR="006A3AB9" w:rsidRPr="006460E7" w:rsidRDefault="006460E7" w:rsidP="001D06D8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460E7">
              <w:rPr>
                <w:rFonts w:asciiTheme="minorHAnsi" w:hAnsiTheme="minorHAnsi"/>
                <w:b/>
                <w:color w:val="000000"/>
              </w:rPr>
              <w:t xml:space="preserve">Самый информативный </w:t>
            </w:r>
            <w:r w:rsidRPr="006460E7">
              <w:rPr>
                <w:rFonts w:asciiTheme="minorHAnsi" w:hAnsiTheme="minorHAnsi"/>
                <w:b/>
                <w:color w:val="000000"/>
                <w:lang w:val="en-US"/>
              </w:rPr>
              <w:t>digital</w:t>
            </w:r>
            <w:r w:rsidRPr="006460E7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1D06D8">
              <w:rPr>
                <w:rFonts w:asciiTheme="minorHAnsi" w:hAnsiTheme="minorHAnsi"/>
                <w:b/>
                <w:color w:val="000000"/>
              </w:rPr>
              <w:t xml:space="preserve">или </w:t>
            </w:r>
            <w:r w:rsidR="001D06D8">
              <w:rPr>
                <w:rFonts w:asciiTheme="minorHAnsi" w:hAnsiTheme="minorHAnsi"/>
                <w:b/>
                <w:color w:val="000000"/>
                <w:lang w:val="en-US"/>
              </w:rPr>
              <w:t>SMM</w:t>
            </w:r>
            <w:r w:rsidR="001D06D8" w:rsidRPr="001D06D8">
              <w:rPr>
                <w:rFonts w:asciiTheme="minorHAnsi" w:hAnsiTheme="minorHAnsi"/>
                <w:b/>
                <w:color w:val="000000"/>
              </w:rPr>
              <w:t>-</w:t>
            </w:r>
            <w:r w:rsidRPr="001D06D8">
              <w:rPr>
                <w:rFonts w:asciiTheme="minorHAnsi" w:hAnsiTheme="minorHAnsi"/>
                <w:b/>
                <w:color w:val="000000"/>
              </w:rPr>
              <w:t>кан</w:t>
            </w:r>
            <w:r w:rsidRPr="006460E7">
              <w:rPr>
                <w:rFonts w:asciiTheme="minorHAnsi" w:hAnsiTheme="minorHAnsi"/>
                <w:b/>
                <w:color w:val="000000"/>
              </w:rPr>
              <w:t>ал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A3AB9" w:rsidRPr="006460E7" w:rsidRDefault="006A3AB9" w:rsidP="006460E7">
            <w:pPr>
              <w:pStyle w:val="a5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460E7" w:rsidRPr="00B031E4" w:rsidTr="006460E7">
        <w:trPr>
          <w:trHeight w:val="311"/>
        </w:trPr>
        <w:tc>
          <w:tcPr>
            <w:tcW w:w="4253" w:type="dxa"/>
            <w:gridSpan w:val="4"/>
          </w:tcPr>
          <w:p w:rsidR="006460E7" w:rsidRPr="001D06D8" w:rsidRDefault="006460E7" w:rsidP="006460E7">
            <w:pPr>
              <w:spacing w:after="0" w:line="240" w:lineRule="auto"/>
              <w:ind w:right="57"/>
              <w:jc w:val="both"/>
              <w:rPr>
                <w:rFonts w:asciiTheme="minorHAnsi" w:hAnsiTheme="minorHAnsi"/>
                <w:b/>
                <w:color w:val="000000"/>
              </w:rPr>
            </w:pPr>
            <w:r w:rsidRPr="006460E7">
              <w:rPr>
                <w:rFonts w:asciiTheme="minorHAnsi" w:hAnsiTheme="minorHAnsi"/>
                <w:b/>
                <w:color w:val="000000"/>
              </w:rPr>
              <w:t xml:space="preserve">Призвание </w:t>
            </w:r>
            <w:r w:rsidR="001D06D8">
              <w:rPr>
                <w:rFonts w:asciiTheme="minorHAnsi" w:hAnsiTheme="minorHAnsi"/>
                <w:b/>
                <w:color w:val="000000"/>
              </w:rPr>
              <w:t>–</w:t>
            </w:r>
            <w:r w:rsidRPr="006460E7">
              <w:rPr>
                <w:rFonts w:asciiTheme="minorHAnsi" w:hAnsiTheme="minorHAnsi"/>
                <w:b/>
                <w:color w:val="000000"/>
              </w:rPr>
              <w:t xml:space="preserve"> ньюсмейкер</w:t>
            </w:r>
            <w:r w:rsidR="001D06D8">
              <w:rPr>
                <w:rFonts w:asciiTheme="minorHAnsi" w:hAnsiTheme="minorHAnsi"/>
                <w:b/>
                <w:color w:val="000000"/>
                <w:lang w:val="en-US"/>
              </w:rPr>
              <w:t xml:space="preserve"> (</w:t>
            </w:r>
            <w:r w:rsidR="001D06D8">
              <w:rPr>
                <w:rFonts w:asciiTheme="minorHAnsi" w:hAnsiTheme="minorHAnsi"/>
                <w:b/>
                <w:color w:val="000000"/>
              </w:rPr>
              <w:t>ФИО)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460E7" w:rsidRPr="006460E7" w:rsidRDefault="006460E7" w:rsidP="006460E7">
            <w:pPr>
              <w:pStyle w:val="a5"/>
              <w:ind w:left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972C90" w:rsidRPr="00B031E4" w:rsidTr="006A3AB9">
        <w:trPr>
          <w:gridAfter w:val="1"/>
          <w:wAfter w:w="34" w:type="dxa"/>
          <w:trHeight w:val="311"/>
        </w:trPr>
        <w:tc>
          <w:tcPr>
            <w:tcW w:w="6662" w:type="dxa"/>
            <w:gridSpan w:val="7"/>
          </w:tcPr>
          <w:p w:rsidR="00972C90" w:rsidRPr="00B031E4" w:rsidRDefault="00972C90" w:rsidP="00972C90">
            <w:pPr>
              <w:spacing w:after="0" w:line="240" w:lineRule="auto"/>
              <w:rPr>
                <w:rFonts w:cs="Calibri"/>
                <w:b/>
              </w:rPr>
            </w:pPr>
            <w:r w:rsidRPr="00B031E4">
              <w:rPr>
                <w:rFonts w:cs="Calibri"/>
                <w:b/>
              </w:rPr>
              <w:t>Дата заполнения анкеты и отправки заявки на участие в конкурсе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2C90" w:rsidRPr="00B031E4" w:rsidRDefault="00972C90" w:rsidP="00972C90">
            <w:pPr>
              <w:pStyle w:val="a5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72C90" w:rsidRDefault="00972C90" w:rsidP="00972C90">
      <w:pPr>
        <w:spacing w:after="0" w:line="240" w:lineRule="auto"/>
        <w:jc w:val="center"/>
        <w:rPr>
          <w:rFonts w:eastAsia="Times New Roman"/>
          <w:b/>
          <w:color w:val="FF0000"/>
        </w:rPr>
      </w:pPr>
      <w:r w:rsidRPr="00431826">
        <w:rPr>
          <w:rFonts w:eastAsia="Times New Roman"/>
          <w:b/>
          <w:color w:val="FF0000"/>
        </w:rPr>
        <w:t>Все поля обязательны для заполнения</w:t>
      </w:r>
    </w:p>
    <w:p w:rsidR="00716956" w:rsidRDefault="00716956" w:rsidP="006460E7">
      <w:pPr>
        <w:spacing w:before="120" w:after="0" w:line="240" w:lineRule="auto"/>
        <w:ind w:left="-142" w:right="57"/>
        <w:jc w:val="both"/>
        <w:rPr>
          <w:rFonts w:cs="Calibri"/>
        </w:rPr>
      </w:pPr>
    </w:p>
    <w:p w:rsidR="00716956" w:rsidRDefault="00716956" w:rsidP="006460E7">
      <w:pPr>
        <w:spacing w:before="120" w:after="0" w:line="240" w:lineRule="auto"/>
        <w:ind w:left="-142" w:right="57"/>
        <w:jc w:val="both"/>
        <w:rPr>
          <w:rFonts w:cs="Calibri"/>
        </w:rPr>
      </w:pPr>
    </w:p>
    <w:p w:rsidR="00716956" w:rsidRDefault="00716956" w:rsidP="006460E7">
      <w:pPr>
        <w:spacing w:before="120" w:after="0" w:line="240" w:lineRule="auto"/>
        <w:ind w:left="-142" w:right="57"/>
        <w:jc w:val="both"/>
        <w:rPr>
          <w:rFonts w:cs="Calibri"/>
        </w:rPr>
      </w:pPr>
    </w:p>
    <w:p w:rsidR="00716956" w:rsidRDefault="00716956" w:rsidP="006460E7">
      <w:pPr>
        <w:spacing w:before="120" w:after="0" w:line="240" w:lineRule="auto"/>
        <w:ind w:left="-142" w:right="57"/>
        <w:jc w:val="both"/>
        <w:rPr>
          <w:rFonts w:cs="Calibri"/>
        </w:rPr>
      </w:pPr>
    </w:p>
    <w:p w:rsidR="001D06D8" w:rsidRDefault="00972C90" w:rsidP="006460E7">
      <w:pPr>
        <w:spacing w:before="120" w:after="0" w:line="240" w:lineRule="auto"/>
        <w:ind w:left="-142" w:right="57"/>
        <w:jc w:val="both"/>
        <w:rPr>
          <w:rFonts w:cs="Calibri"/>
        </w:rPr>
      </w:pPr>
      <w:bookmarkStart w:id="0" w:name="_GoBack"/>
      <w:bookmarkEnd w:id="0"/>
      <w:r w:rsidRPr="00E23228">
        <w:rPr>
          <w:rFonts w:cs="Calibri"/>
        </w:rPr>
        <w:t xml:space="preserve">Заполненную заявку необходимо отправить в </w:t>
      </w:r>
      <w:proofErr w:type="spellStart"/>
      <w:r w:rsidRPr="00E23228">
        <w:rPr>
          <w:rFonts w:cs="Calibri"/>
        </w:rPr>
        <w:t>орг.комитет</w:t>
      </w:r>
      <w:proofErr w:type="spellEnd"/>
      <w:r w:rsidRPr="00E23228">
        <w:rPr>
          <w:rFonts w:cs="Calibri"/>
        </w:rPr>
        <w:t xml:space="preserve"> конкурса по эл. адресу </w:t>
      </w:r>
      <w:hyperlink r:id="rId7" w:history="1">
        <w:r w:rsidR="001D06D8" w:rsidRPr="00DE6F97">
          <w:rPr>
            <w:rStyle w:val="a6"/>
            <w:rFonts w:cs="Calibri"/>
          </w:rPr>
          <w:t>massmedia@proestate.ru</w:t>
        </w:r>
      </w:hyperlink>
    </w:p>
    <w:p w:rsidR="00972C90" w:rsidRDefault="00972C90" w:rsidP="006460E7">
      <w:pPr>
        <w:spacing w:before="120" w:after="0" w:line="240" w:lineRule="auto"/>
        <w:ind w:left="-142" w:right="57"/>
        <w:jc w:val="both"/>
      </w:pPr>
      <w:r w:rsidRPr="00E23228">
        <w:rPr>
          <w:rFonts w:cs="Calibri"/>
        </w:rPr>
        <w:t xml:space="preserve">с пометкой </w:t>
      </w:r>
      <w:r w:rsidRPr="00E23228">
        <w:rPr>
          <w:rFonts w:eastAsia="Times New Roman" w:cs="Calibri"/>
          <w:color w:val="000000"/>
          <w:lang w:eastAsia="ru-RU"/>
        </w:rPr>
        <w:t xml:space="preserve">«На конкурс журналистов» </w:t>
      </w:r>
      <w:r w:rsidRPr="00E23228">
        <w:rPr>
          <w:rFonts w:cs="Calibri"/>
          <w:b/>
        </w:rPr>
        <w:t xml:space="preserve">до </w:t>
      </w:r>
      <w:r w:rsidR="006A3AB9" w:rsidRPr="006A3AB9">
        <w:rPr>
          <w:rFonts w:cs="Calibri"/>
          <w:b/>
          <w:color w:val="FF0000"/>
        </w:rPr>
        <w:t>10</w:t>
      </w:r>
      <w:r w:rsidRPr="00E23228">
        <w:rPr>
          <w:rFonts w:cs="Calibri"/>
          <w:b/>
          <w:color w:val="FF0000"/>
        </w:rPr>
        <w:t xml:space="preserve"> августа 201</w:t>
      </w:r>
      <w:r w:rsidR="006A3AB9" w:rsidRPr="006A3AB9">
        <w:rPr>
          <w:rFonts w:cs="Calibri"/>
          <w:b/>
          <w:color w:val="FF0000"/>
        </w:rPr>
        <w:t>7</w:t>
      </w:r>
      <w:r w:rsidRPr="00E23228">
        <w:rPr>
          <w:rFonts w:cs="Calibri"/>
          <w:b/>
          <w:color w:val="FF0000"/>
        </w:rPr>
        <w:t xml:space="preserve"> г. </w:t>
      </w:r>
    </w:p>
    <w:sectPr w:rsidR="00972C90" w:rsidSect="006460E7">
      <w:headerReference w:type="default" r:id="rId8"/>
      <w:pgSz w:w="11906" w:h="16838"/>
      <w:pgMar w:top="851" w:right="850" w:bottom="568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C90" w:rsidRDefault="00972C90" w:rsidP="00972C90">
      <w:pPr>
        <w:spacing w:after="0" w:line="240" w:lineRule="auto"/>
      </w:pPr>
      <w:r>
        <w:separator/>
      </w:r>
    </w:p>
  </w:endnote>
  <w:endnote w:type="continuationSeparator" w:id="0">
    <w:p w:rsidR="00972C90" w:rsidRDefault="00972C90" w:rsidP="0097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C90" w:rsidRDefault="00972C90" w:rsidP="00972C90">
      <w:pPr>
        <w:spacing w:after="0" w:line="240" w:lineRule="auto"/>
      </w:pPr>
      <w:r>
        <w:separator/>
      </w:r>
    </w:p>
  </w:footnote>
  <w:footnote w:type="continuationSeparator" w:id="0">
    <w:p w:rsidR="00972C90" w:rsidRDefault="00972C90" w:rsidP="0097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90" w:rsidRDefault="00972C90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4734560</wp:posOffset>
          </wp:positionH>
          <wp:positionV relativeFrom="paragraph">
            <wp:posOffset>96520</wp:posOffset>
          </wp:positionV>
          <wp:extent cx="1837690" cy="344805"/>
          <wp:effectExtent l="0" t="0" r="0" b="0"/>
          <wp:wrapSquare wrapText="bothSides"/>
          <wp:docPr id="5" name="Рисунок 5" descr="Бланк4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ланк4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" t="20464" r="65771" b="29259"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posOffset>-19050</wp:posOffset>
          </wp:positionV>
          <wp:extent cx="1901190" cy="1409700"/>
          <wp:effectExtent l="0" t="0" r="3810" b="0"/>
          <wp:wrapNone/>
          <wp:docPr id="6" name="Рисунок 6" descr="Media Award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ia Awards_20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19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55AB7"/>
    <w:multiLevelType w:val="hybridMultilevel"/>
    <w:tmpl w:val="D59C5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72BE5"/>
    <w:multiLevelType w:val="multilevel"/>
    <w:tmpl w:val="F0F22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90"/>
    <w:rsid w:val="001D06D8"/>
    <w:rsid w:val="006460E7"/>
    <w:rsid w:val="006A3AB9"/>
    <w:rsid w:val="00716956"/>
    <w:rsid w:val="0074227F"/>
    <w:rsid w:val="00972C90"/>
    <w:rsid w:val="00A21CD3"/>
    <w:rsid w:val="00B92397"/>
    <w:rsid w:val="00CD5142"/>
    <w:rsid w:val="00D6722D"/>
    <w:rsid w:val="00DE7D99"/>
    <w:rsid w:val="00E5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4F2FD"/>
  <w15:chartTrackingRefBased/>
  <w15:docId w15:val="{1F5E609C-581F-412F-A07B-25DB1E91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Марк"/>
    <w:basedOn w:val="a4"/>
    <w:autoRedefine/>
    <w:qFormat/>
    <w:rsid w:val="00D6722D"/>
    <w:pPr>
      <w:shd w:val="clear" w:color="auto" w:fill="660066"/>
      <w:tabs>
        <w:tab w:val="left" w:pos="1843"/>
      </w:tabs>
      <w:spacing w:before="120" w:after="120" w:line="240" w:lineRule="auto"/>
    </w:pPr>
    <w:rPr>
      <w:rFonts w:asciiTheme="minorHAnsi" w:eastAsia="Times New Roman" w:hAnsiTheme="minorHAnsi"/>
      <w:b/>
      <w:caps/>
      <w:sz w:val="22"/>
      <w:szCs w:val="22"/>
      <w:lang w:eastAsia="ru-RU"/>
    </w:rPr>
  </w:style>
  <w:style w:type="paragraph" w:styleId="a4">
    <w:name w:val="Normal (Web)"/>
    <w:basedOn w:val="a"/>
    <w:uiPriority w:val="99"/>
    <w:semiHidden/>
    <w:unhideWhenUsed/>
    <w:rsid w:val="00D6722D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972C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ld">
    <w:name w:val="bold"/>
    <w:rsid w:val="00972C90"/>
  </w:style>
  <w:style w:type="character" w:styleId="a6">
    <w:name w:val="Hyperlink"/>
    <w:uiPriority w:val="99"/>
    <w:unhideWhenUsed/>
    <w:rsid w:val="00972C90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C9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72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C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smedia@proestat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Константин</cp:lastModifiedBy>
  <cp:revision>7</cp:revision>
  <dcterms:created xsi:type="dcterms:W3CDTF">2017-07-04T08:08:00Z</dcterms:created>
  <dcterms:modified xsi:type="dcterms:W3CDTF">2017-07-11T15:59:00Z</dcterms:modified>
</cp:coreProperties>
</file>